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卷21  上  颜真卿书法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卷21  上  颜真卿书法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本书出售、求购地址：https://www.jiaokey.com/book/detail/13130191.html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卷21  上  颜真卿书法.html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