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书名：“厚黑”应对术</w:t>
      </w:r>
    </w:p>
    <w:p>
      <w:r>
        <w:t>作者:孙晓春编著</w:t>
      </w:r>
    </w:p>
    <w:p>
      <w:r>
        <w:t>出版社:长春：吉林教育出版社</w:t>
      </w:r>
    </w:p>
    <w:p>
      <w:r>
        <w:t>出版日期：1994.04</w:t>
      </w:r>
    </w:p>
    <w:p>
      <w:r>
        <w:t>总页数：216</w:t>
      </w:r>
    </w:p>
    <w:p>
      <w:r>
        <w:t>更多请访问教客网:www.jiaokey.com</w:t>
      </w:r>
    </w:p>
    <w:p>
      <w:r>
        <w:t>“厚黑”应对术评论地址：https://www.jiaokey.com/book/detail/13120113.html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