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书名：全球名校优等生必玩的1000个思维游戏</w:t>
      </w:r>
    </w:p>
    <w:p>
      <w:r>
        <w:t>作者：左右脑开发丛书编委会主编</w:t>
      </w:r>
    </w:p>
    <w:p>
      <w:r>
        <w:t>出版社：北京：中国轻工业出版社</w:t>
      </w:r>
    </w:p>
    <w:p>
      <w:r>
        <w:t>出版日期：2011.10</w:t>
      </w:r>
    </w:p>
    <w:p>
      <w:r>
        <w:t>总页数：318</w:t>
      </w:r>
    </w:p>
    <w:p>
      <w:r>
        <w:t>更多请访问教客网: www.jiaokey.com</w:t>
      </w:r>
    </w:p>
    <w:p>
      <w:r>
        <w:t>全球名校优等生必玩的1000个思维游戏 评论地址：https://www.jiaokey.com/book/detail/13098221.html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