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书名：饮食治疗高血压</w:t>
      </w:r>
    </w:p>
    <w:p>
      <w:r>
        <w:t>作者：（日）家森辛男著；张丽莙，韩瑞译</w:t>
      </w:r>
    </w:p>
    <w:p>
      <w:r>
        <w:t>出版社：合肥：黄山书社</w:t>
      </w:r>
    </w:p>
    <w:p>
      <w:r>
        <w:t>出版日期：2007.04</w:t>
      </w:r>
    </w:p>
    <w:p>
      <w:r>
        <w:t>总页数：86</w:t>
      </w:r>
    </w:p>
    <w:p>
      <w:r>
        <w:t>更多请访问教客网: www.jiaokey.com</w:t>
      </w:r>
    </w:p>
    <w:p>
      <w:r>
        <w:t>饮食治疗高血压 评论地址：https://www.jiaokey.com/book/detail/13064148.html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