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书名：孩子身心健康自然乖</w:t>
      </w:r>
    </w:p>
    <w:p>
      <w:r>
        <w:t>作者：养生一点通栏目组编</w:t>
      </w:r>
    </w:p>
    <w:p>
      <w:r>
        <w:t>出版社：北京:东方出版社,2012.06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孩子身心健康自然乖 评论地址：https://www.jiaokey.com/book/detail/13024005.html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