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初中奥数千题巧解新题型  八年级  全新版</w:t>
      </w:r>
    </w:p>
    <w:p>
      <w:r>
        <w:rPr>
          <w:rFonts w:ascii="宋体" w:hAnsi="宋体" w:eastAsia="宋体"/>
          <w:sz w:val="24"/>
        </w:rPr>
        <w:t>周春荔，才裕平丛书主编；才裕平，陈春玲，单连富本册主编；庄晓秀，葛立学，高侠副主编；姚瑞，王海东，吴洪家等编者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初中奥数千题巧解新题型  八年级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周春荔，才裕平丛书主编；才裕平，陈春玲，单连富本册主编；庄晓秀，葛立学，高侠副主编；姚瑞，王海东，吴洪家等编者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本书出售、求购地址：https://www.jiaokey.com/book/detail/13001189.html</w:t>
      </w:r>
    </w:p>
    <w:p>
      <w:r>
        <w:t>更多相关图书推荐：https://www.jiaokey.com</w:t>
      </w:r>
    </w:p>
    <w:p>
      <w:r>
        <w:t>周春荔，才裕平丛书主编；才裕平，陈春玲，单连富本册主编；庄晓秀，葛立学，高侠副主编；姚瑞，王海东，吴洪家等编者 其他作品：https://www.jiaokey.com/tag/周春荔，才裕平丛书主编；才裕平，陈春玲，单连富本册主编；庄晓秀，葛立学，高侠副主编；姚瑞，王海东，吴洪家等编者.html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关键词搜索：https://www.jiaokey.com/tag/初中奥数千题巧解新题型  八年级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