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书名：续龙文鞭影  卷3</w:t>
      </w:r>
    </w:p>
    <w:p>
      <w:r>
        <w:t>作者：（清）葛泰源著</w:t>
      </w:r>
    </w:p>
    <w:p>
      <w:r>
        <w:t>出版社：</w:t>
      </w:r>
    </w:p>
    <w:p>
      <w:r>
        <w:t>出版日期：民国23</w:t>
      </w:r>
    </w:p>
    <w:p>
      <w:r>
        <w:t>总页数：110</w:t>
      </w:r>
    </w:p>
    <w:p>
      <w:r>
        <w:t>更多请访问教客网: www.jiaokey.com</w:t>
      </w:r>
    </w:p>
    <w:p>
      <w:r>
        <w:t>续龙文鞭影  卷3 评论地址：https://www.jiaokey.com/book/detail/12972473.html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