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我主沉浮  春风时政小说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我主沉浮  春风时政小说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本书出售、求购地址：https://www.jiaokey.com/book/detail/12919079.html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关键词搜索：https://www.jiaokey.com/tag/我主沉浮  春风时政小说.html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