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九天揽月  建设篇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九天揽月  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本书出售、求购地址：https://www.jiaokey.com/book/detail/12892304.html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关键词搜索：https://www.jiaokey.com/tag/九天揽月  建设篇.html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