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初中历史地理思想品德基础知识手册</w:t>
      </w:r>
    </w:p>
    <w:p>
      <w:r>
        <w:rPr>
          <w:rFonts w:ascii="宋体" w:hAnsi="宋体" w:eastAsia="宋体"/>
          <w:sz w:val="24"/>
        </w:rPr>
        <w:t>方莹，张秋芳，程继军编著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初中历史地理思想品德基础知识手册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方莹，张秋芳，程继军编著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本书出售、求购地址：https://www.jiaokey.com/book/detail/12891172.html</w:t>
      </w:r>
    </w:p>
    <w:p>
      <w:r>
        <w:t>更多相关图书推荐：https://www.jiaokey.com</w:t>
      </w:r>
    </w:p>
    <w:p>
      <w:r>
        <w:t>方莹，张秋芳，程继军编著 其他作品：https://www.jiaokey.com/tag/方莹，张秋芳，程继军编著.html</w:t>
      </w:r>
    </w:p>
    <w:p>
      <w:r>
        <w:t>武汉：崇文书局 出版图书：https://www.jiaokey.com/tag/武汉：崇文书局.html</w:t>
      </w:r>
    </w:p>
    <w:p>
      <w:r>
        <w:t>关键词搜索：https://www.jiaokey.com/tag/初中历史地理思想品德基础知识手册.html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