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书名：火牛阵</w:t>
      </w:r>
    </w:p>
    <w:p>
      <w:r>
        <w:t>作者：文政改编；姜正豪绘画</w:t>
      </w:r>
    </w:p>
    <w:p>
      <w:r>
        <w:t>出版社：广州:岭南美术出版社,1982.04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火牛阵 评论地址：https://www.jiaokey.com/book/detail/12880197.html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