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APA出版手册  简明版第5版</w:t>
      </w:r>
    </w:p>
    <w:p>
      <w:r>
        <w:rPr>
          <w:rFonts w:ascii="宋体" w:hAnsi="宋体" w:eastAsia="宋体"/>
          <w:sz w:val="24"/>
        </w:rPr>
        <w:t>美国心理学会编；周晓林，叶铮，张璇，曹琳译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APA出版手册  简明版第5版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美国心理学会编；周晓林，叶铮，张璇，曹琳译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本书出售、求购地址：https://www.jiaokey.com/book/detail/12872259.html</w:t>
      </w:r>
    </w:p>
    <w:p>
      <w:r>
        <w:t>更多相关图书推荐：https://www.jiaokey.com</w:t>
      </w:r>
    </w:p>
    <w:p>
      <w:r>
        <w:t>美国心理学会编；周晓林，叶铮，张璇，曹琳译 其他作品：https://www.jiaokey.com/tag/美国心理学会编；周晓林，叶铮，张璇，曹琳译.html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关键词搜索：https://www.jiaokey.com/tag/APA出版手册  简明版第5版.html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