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书名：葛翠琳童话系列  小花狗上学</w:t>
      </w:r>
    </w:p>
    <w:p>
      <w:r>
        <w:t>作者：葛翠琳文；邹勇画</w:t>
      </w:r>
    </w:p>
    <w:p>
      <w:r>
        <w:t>出版社：兰州：甘肃少年儿童出版社</w:t>
      </w:r>
    </w:p>
    <w:p>
      <w:r>
        <w:t>出版日期：2009.06</w:t>
      </w:r>
    </w:p>
    <w:p>
      <w:r>
        <w:t>总页数：18</w:t>
      </w:r>
    </w:p>
    <w:p>
      <w:r>
        <w:t>更多请访问教客网: www.jiaokey.com</w:t>
      </w:r>
    </w:p>
    <w:p>
      <w:r>
        <w:t>葛翠琳童话系列  小花狗上学 评论地址：https://www.jiaokey.com/book/detail/12831232.html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