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覆宋本重修广韵  5  .宋本重修广韵校札</w:t>
      </w:r>
    </w:p>
    <w:p>
      <w:r>
        <w:rPr>
          <w:rFonts w:ascii="宋体" w:hAnsi="宋体" w:eastAsia="宋体"/>
          <w:sz w:val="24"/>
        </w:rPr>
        <w:t>陆法言撰本，陈彭年等重修·黎庶昌撰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覆宋本重修广韵  5  .宋本重修广韵校札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陆法言撰本，陈彭年等重修·黎庶昌撰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立信图书会计用品社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本书出售、求购地址：https://www.jiaokey.com/book/detail/12630048.html</w:t>
      </w:r>
    </w:p>
    <w:p>
      <w:r>
        <w:t>更多相关图书推荐：https://www.jiaokey.com</w:t>
      </w:r>
    </w:p>
    <w:p>
      <w:r>
        <w:t>陆法言撰本，陈彭年等重修·黎庶昌撰 其他作品：https://www.jiaokey.com/tag/陆法言撰本，陈彭年等重修·黎庶昌撰.html</w:t>
      </w:r>
    </w:p>
    <w:p>
      <w:r>
        <w:t>立信图书会计用品社 出版图书：https://www.jiaokey.com/tag/立信图书会计用品社.html</w:t>
      </w:r>
    </w:p>
    <w:p>
      <w:r>
        <w:t>关键词搜索：https://www.jiaokey.com/tag/覆宋本重修广韵  5  .宋本重修广韵校札.html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