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书名：高校教学管理与研究</w:t>
      </w:r>
    </w:p>
    <w:p>
      <w:r>
        <w:t>作者：兵工高校教材工作研究会编</w:t>
      </w:r>
    </w:p>
    <w:p>
      <w:r>
        <w:t>出版社：北京：兵器工业出版社</w:t>
      </w:r>
    </w:p>
    <w:p>
      <w:r>
        <w:t>出版日期：2004.12</w:t>
      </w:r>
    </w:p>
    <w:p>
      <w:r>
        <w:t>总页数：532</w:t>
      </w:r>
    </w:p>
    <w:p>
      <w:r>
        <w:t>更多请访问教客网: www.jiaokey.com</w:t>
      </w:r>
    </w:p>
    <w:p>
      <w:r>
        <w:t>高校教学管理与研究 评论地址：https://www.jiaokey.com/book/detail/12514068.html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