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冬天里的尼克松</w:t>
      </w:r>
    </w:p>
    <w:p>
      <w:r>
        <w:rPr>
          <w:rFonts w:ascii="宋体" w:hAnsi="宋体" w:eastAsia="宋体"/>
          <w:sz w:val="24"/>
        </w:rPr>
        <w:t>（美）莫尼卡·克罗利著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冬天里的尼克松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（美）莫尼卡·克罗利著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本书出售、求购地址：https://www.jiaokey.com/book/detail/12495669.html</w:t>
      </w:r>
    </w:p>
    <w:p>
      <w:r>
        <w:t>更多相关图书推荐：https://www.jiaokey.com</w:t>
      </w:r>
    </w:p>
    <w:p>
      <w:r>
        <w:t>（美）莫尼卡·克罗利著 其他作品：https://www.jiaokey.com/tag/（美）莫尼卡·克罗利著.html</w:t>
      </w:r>
    </w:p>
    <w:p>
      <w:r>
        <w:t>关键词搜索：https://www.jiaokey.com/tag/冬天里的尼克松.html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