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书名：抒怀剑之单剑  一剪梅、徒手拳、观音掌</w:t>
      </w:r>
    </w:p>
    <w:p>
      <w:r>
        <w:t>作者：朱俊昌著</w:t>
      </w:r>
    </w:p>
    <w:p>
      <w:r>
        <w:t>出版社：上海：上海文化出版社</w:t>
      </w:r>
    </w:p>
    <w:p>
      <w:r>
        <w:t>出版日期：2009.11</w:t>
      </w:r>
    </w:p>
    <w:p>
      <w:r>
        <w:t>总页数：148</w:t>
      </w:r>
    </w:p>
    <w:p>
      <w:r>
        <w:t>更多请访问教客网: www.jiaokey.com</w:t>
      </w:r>
    </w:p>
    <w:p>
      <w:r>
        <w:t>抒怀剑之单剑  一剪梅、徒手拳、观音掌 评论地址：https://www.jiaokey.com/book/detail/12428574.html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