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500位世界顶级管理者的成功秘诀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500位世界顶级管理者的成功秘诀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本书出售、求购地址：https://www.jiaokey.com/book/detail/12411343.html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关键词搜索：https://www.jiaokey.com/tag/500位世界顶级管理者的成功秘诀.html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