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</w:t>
      </w:r>
    </w:p>
    <w:p>
      <w:r>
        <w:t>作者：刘小群，冯新红，李汉平主编</w:t>
      </w:r>
    </w:p>
    <w:p>
      <w:r>
        <w:t>出版社：天津：天津大学出版社</w:t>
      </w:r>
    </w:p>
    <w:p>
      <w:r>
        <w:t>出版日期：2009.08</w:t>
      </w:r>
    </w:p>
    <w:p>
      <w:r>
        <w:t>总页数：233</w:t>
      </w:r>
    </w:p>
    <w:p>
      <w:r>
        <w:t>更多请访问教客网: www.jiaokey.com</w:t>
      </w:r>
    </w:p>
    <w:p>
      <w:r>
        <w:t>工程力学 评论地址：https://www.jiaokey.com/book/detail/12394169.html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