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中国民营企业的生产率研究</w:t>
      </w:r>
    </w:p>
    <w:p>
      <w:r>
        <w:rPr>
          <w:rFonts w:ascii="宋体" w:hAnsi="宋体" w:eastAsia="宋体"/>
          <w:sz w:val="24"/>
        </w:rPr>
        <w:t>赵自芳，王争等著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中国民营企业的生产率研究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赵自芳，王争等著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私营企业-企业管理:生产管理-研究-中国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本书出售、求购地址：https://www.jiaokey.com/book/detail/12301472.html</w:t>
      </w:r>
    </w:p>
    <w:p>
      <w:r>
        <w:t>更多相关图书推荐：https://www.jiaokey.com</w:t>
      </w:r>
    </w:p>
    <w:p>
      <w:r>
        <w:t>赵自芳，王争等著 其他作品：https://www.jiaokey.com/tag/赵自芳，王争等著.html</w:t>
      </w:r>
    </w:p>
    <w:p>
      <w:r>
        <w:t>杭州:浙江大学出版社,2009.06 出版图书：https://www.jiaokey.com/tag/杭州:浙江大学出版社,2009.06.html</w:t>
      </w:r>
    </w:p>
    <w:p>
      <w:r>
        <w:t>关键词搜索：https://www.jiaokey.com/tag/私营企业-企业管理:生产管理-研究-中国.html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