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书名：笔耕心语：《三湘都市报》创刊五周年新闻论文集</w:t>
      </w:r>
    </w:p>
    <w:p>
      <w:r>
        <w:t>作者：叶畅主编</w:t>
      </w:r>
    </w:p>
    <w:p>
      <w:r>
        <w:t>出版社：长沙：湖南人民出版社</w:t>
      </w:r>
    </w:p>
    <w:p>
      <w:r>
        <w:t>出版日期：2000.06</w:t>
      </w:r>
    </w:p>
    <w:p>
      <w:r>
        <w:t>总页数：378</w:t>
      </w:r>
    </w:p>
    <w:p>
      <w:r>
        <w:t>更多请访问教客网: www.jiaokey.com</w:t>
      </w:r>
    </w:p>
    <w:p>
      <w:r>
        <w:t>笔耕心语：《三湘都市报》创刊五周年新闻论文集 评论地址：https://www.jiaokey.com/book/detail/12158111.html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