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书名：弘扬和谐文化  构建和谐社会  2006中国·衢州国际儒学论坛论文集</w:t>
      </w:r>
    </w:p>
    <w:p>
      <w:r>
        <w:t>作者：滕复，徐宇宁主编</w:t>
      </w:r>
    </w:p>
    <w:p>
      <w:r>
        <w:t>出版社：杭州：浙江人民出版社</w:t>
      </w:r>
    </w:p>
    <w:p>
      <w:r>
        <w:t>出版日期：2008.09</w:t>
      </w:r>
    </w:p>
    <w:p>
      <w:r>
        <w:t>总页数：439</w:t>
      </w:r>
    </w:p>
    <w:p>
      <w:r>
        <w:t>更多请访问教客网: www.jiaokey.com</w:t>
      </w:r>
    </w:p>
    <w:p>
      <w:r>
        <w:t>弘扬和谐文化  构建和谐社会  2006中国·衢州国际儒学论坛论文集 评论地址：https://www.jiaokey.com/book/detail/12119035.html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