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书名：创意围裙和厨房小物</w:t>
      </w:r>
    </w:p>
    <w:p>
      <w:r>
        <w:t>作者：韩国首尔文化社编辑部编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总页数：143</w:t>
      </w:r>
    </w:p>
    <w:p>
      <w:r>
        <w:t>更多请访问教客网: www.jiaokey.com</w:t>
      </w:r>
    </w:p>
    <w:p>
      <w:r>
        <w:t>创意围裙和厨房小物 评论地址：https://www.jiaokey.com/book/detail/12078659.html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