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书名：奥运语境下武术文化的发展与审视</w:t>
      </w:r>
    </w:p>
    <w:p>
      <w:r>
        <w:t>作者：陈振勇主编</w:t>
      </w:r>
    </w:p>
    <w:p>
      <w:r>
        <w:t>出版社：成都：四川大学出版社</w:t>
      </w:r>
    </w:p>
    <w:p>
      <w:r>
        <w:t>出版日期：2008.09</w:t>
      </w:r>
    </w:p>
    <w:p>
      <w:r>
        <w:t>总页数：153</w:t>
      </w:r>
    </w:p>
    <w:p>
      <w:r>
        <w:t>更多请访问教客网: www.jiaokey.com</w:t>
      </w:r>
    </w:p>
    <w:p>
      <w:r>
        <w:t>奥运语境下武术文化的发展与审视 评论地址：https://www.jiaokey.com/book/detail/12063234.html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