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书名：美丽蓝图  和谐乐章  酉阳党政干部新农村建设调研文集</w:t>
      </w:r>
    </w:p>
    <w:p>
      <w:r>
        <w:t>作者：中共酉阳土家族苗族自治县委宣传部编</w:t>
      </w:r>
    </w:p>
    <w:p>
      <w:r>
        <w:t>出版社：重庆：重庆大学出版社</w:t>
      </w:r>
    </w:p>
    <w:p>
      <w:r>
        <w:t>出版日期：2007.06</w:t>
      </w:r>
    </w:p>
    <w:p>
      <w:r>
        <w:t>总页数：333</w:t>
      </w:r>
    </w:p>
    <w:p>
      <w:r>
        <w:t>更多请访问教客网: www.jiaokey.com</w:t>
      </w:r>
    </w:p>
    <w:p>
      <w:r>
        <w:t>美丽蓝图  和谐乐章  酉阳党政干部新农村建设调研文集 评论地址：https://www.jiaokey.com/book/detail/11903232.html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