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中小学校长法律完全手册  第一卷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中小学校长法律完全手册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本书出售、求购地址：https://www.jiaokey.com/book/detail/11810594.html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华龄出版社 出版图书：https://www.jiaokey.com/tag/华龄出版社.html</w:t>
      </w:r>
    </w:p>
    <w:p>
      <w:r>
        <w:t>关键词搜索：https://www.jiaokey.com/tag/中小学校长法律完全手册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