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北师大版  五年级  上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北师大版  五年级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本书出售、求购地址：https://www.jiaokey.com/book/detail/11784832.html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北师大版  五年级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