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书名：瞬间悟道  小故事启迪大人生</w:t>
      </w:r>
    </w:p>
    <w:p>
      <w:r>
        <w:t>作者:吕宇强编著</w:t>
      </w:r>
    </w:p>
    <w:p>
      <w:r>
        <w:t>出版社:北京：昆仑出版社</w:t>
      </w:r>
    </w:p>
    <w:p>
      <w:r>
        <w:t>出版日期：2006.01</w:t>
      </w:r>
    </w:p>
    <w:p>
      <w:r>
        <w:t>总页数：231</w:t>
      </w:r>
    </w:p>
    <w:p>
      <w:r>
        <w:t>更多请访问教客网:www.jiaokey.com</w:t>
      </w:r>
    </w:p>
    <w:p>
      <w:r>
        <w:t>瞬间悟道  小故事启迪大人生评论地址：https://www.jiaokey.com/book/detail/11703933.html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