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书名：英国得自对外贸易的财富</w:t>
      </w:r>
    </w:p>
    <w:p>
      <w:r>
        <w:t>作者：（英）孟著；李琼译</w:t>
      </w:r>
    </w:p>
    <w:p>
      <w:r>
        <w:t>出版社：北京:华夏出版社,2006.09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英国得自对外贸易的财富 评论地址：https://www.jiaokey.com/book/detail/11703212.html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