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金融产品故事推销法：如何成为顶级理财顾问</w:t>
      </w:r>
    </w:p>
    <w:p>
      <w:r>
        <w:rPr>
          <w:rFonts w:ascii="宋体" w:hAnsi="宋体" w:eastAsia="宋体"/>
          <w:sz w:val="24"/>
        </w:rPr>
        <w:t>（美）斯科特·韦斯特  米奇·安东尼著  牟乃密  邓小敏  王志刚译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金融产品故事推销法：如何成为顶级理财顾问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（美）斯科特·韦斯特  米奇·安东尼著  牟乃密  邓小敏  王志刚译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本书出售、求购地址：https://www.jiaokey.com/book/detail/11578709.html</w:t>
      </w:r>
    </w:p>
    <w:p>
      <w:r>
        <w:t>更多相关图书推荐：https://www.jiaokey.com</w:t>
      </w:r>
    </w:p>
    <w:p>
      <w:r>
        <w:t>（美）斯科特·韦斯特  米奇·安东尼著  牟乃密  邓小敏  王志刚译 其他作品：https://www.jiaokey.com/tag/（美）斯科特·韦斯特  米奇·安东尼著  牟乃密  邓小敏  王志刚译.html</w:t>
      </w:r>
    </w:p>
    <w:p>
      <w:r>
        <w:t>电子工业出版社 出版图书：https://www.jiaokey.com/tag/电子工业出版社.html</w:t>
      </w:r>
    </w:p>
    <w:p>
      <w:r>
        <w:t>关键词搜索：https://www.jiaokey.com/tag/金融产品故事推销法：如何成为顶级理财顾问.html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