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房地产实用营销图表大全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房地产实用营销图表大全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本书出售、求购地址：https://www.jiaokey.com/book/detail/11543128.html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关键词搜索：https://www.jiaokey.com/tag/房地产实用营销图表大全.html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