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2004年全国硕士研究生入学考试政治理论复习指导序列之三  形势与政策及最后冲刺</w:t>
      </w:r>
    </w:p>
    <w:p>
      <w:r>
        <w:rPr>
          <w:rFonts w:ascii="宋体" w:hAnsi="宋体" w:eastAsia="宋体"/>
          <w:sz w:val="24"/>
        </w:rPr>
        <w:t>任汝芬主编；陆卫明，韩鹏杰，刘儒，张思锋，李秀珍副主编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2004年全国硕士研究生入学考试政治理论复习指导序列之三  形势与政策及最后冲刺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任汝芬主编；陆卫明，韩鹏杰，刘儒，张思锋，李秀珍副主编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本书出售、求购地址：https://www.jiaokey.com/book/detail/11485082.html</w:t>
      </w:r>
    </w:p>
    <w:p>
      <w:r>
        <w:t>更多相关图书推荐：https://www.jiaokey.com</w:t>
      </w:r>
    </w:p>
    <w:p>
      <w:r>
        <w:t>任汝芬主编；陆卫明，韩鹏杰，刘儒，张思锋，李秀珍副主编 其他作品：https://www.jiaokey.com/tag/任汝芬主编；陆卫明，韩鹏杰，刘儒，张思锋，李秀珍副主编.html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关键词搜索：https://www.jiaokey.com/tag/2004年全国硕士研究生入学考试政治理论复习指导序列之三  形势与政策及最后冲刺.html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