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书名：中药现代化产业推进战略</w:t>
      </w:r>
    </w:p>
    <w:p>
      <w:r>
        <w:t>作者：刘燕华等主编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总页数：270</w:t>
      </w:r>
    </w:p>
    <w:p>
      <w:r>
        <w:t>更多请访问教客网: www.jiaokey.com</w:t>
      </w:r>
    </w:p>
    <w:p>
      <w:r>
        <w:t>中药现代化产业推进战略 评论地址：https://www.jiaokey.com/book/detail/11476003.html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