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中国民族语言文学研究论集  4  语言专集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中国民族语言文学研究论集  4  语言专集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本书出售、求购地址：https://www.jiaokey.com/book/detail/11420231.html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关键词搜索：https://www.jiaokey.com/tag/中国民族语言文学研究论集  4  语言专集.html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