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高考考点讲练测  政治</w:t>
      </w:r>
    </w:p>
    <w:p>
      <w:r>
        <w:rPr>
          <w:rFonts w:ascii="宋体" w:hAnsi="宋体" w:eastAsia="宋体"/>
          <w:sz w:val="24"/>
        </w:rPr>
        <w:t>闫长珍主编；闫长珍，雷世贵，郭长英，杨淑琴，潘东利，汪青，王蕊，高宇君，王瑞敏，李家明，徐晓茹编写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高考考点讲练测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闫长珍主编；闫长珍，雷世贵，郭长英，杨淑琴，潘东利，汪青，王蕊，高宇君，王瑞敏，李家明，徐晓茹编写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本书出售、求购地址：https://www.jiaokey.com/book/detail/11281593.html</w:t>
      </w:r>
    </w:p>
    <w:p>
      <w:r>
        <w:t>更多相关图书推荐：https://www.jiaokey.com</w:t>
      </w:r>
    </w:p>
    <w:p>
      <w:r>
        <w:t>闫长珍主编；闫长珍，雷世贵，郭长英，杨淑琴，潘东利，汪青，王蕊，高宇君，王瑞敏，李家明，徐晓茹编写 其他作品：https://www.jiaokey.com/tag/闫长珍主编；闫长珍，雷世贵，郭长英，杨淑琴，潘东利，汪青，王蕊，高宇君，王瑞敏，李家明，徐晓茹编写.html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关键词搜索：https://www.jiaokey.com/tag/高考考点讲练测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