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书名：水利产业政策导读</w:t>
      </w:r>
    </w:p>
    <w:p>
      <w:r>
        <w:t>作者：柯礼丹，顾浩主编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水利产业政策导读 评论地址：https://www.jiaokey.com/book/detail/11231492.html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