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书名：崇高壮丽的社会主义爱情  谈长篇小说“我们播种爱情”</w:t>
      </w:r>
    </w:p>
    <w:p>
      <w:r>
        <w:t>作者：王世德著</w:t>
      </w:r>
    </w:p>
    <w:p>
      <w:r>
        <w:t>出版社：上海：上海文艺出版社</w:t>
      </w:r>
    </w:p>
    <w:p>
      <w:r>
        <w:t>出版日期：1958.11</w:t>
      </w:r>
    </w:p>
    <w:p>
      <w:r>
        <w:t>总页数：42</w:t>
      </w:r>
    </w:p>
    <w:p>
      <w:r>
        <w:t>更多请访问教客网: www.jiaokey.com</w:t>
      </w:r>
    </w:p>
    <w:p>
      <w:r>
        <w:t>崇高壮丽的社会主义爱情  谈长篇小说“我们播种爱情” 评论地址：https://www.jiaokey.com/book/detail/11124238.html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