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书名：四元数在刚体定位问题中的应用</w:t>
      </w:r>
    </w:p>
    <w:p>
      <w:r>
        <w:t>作者：（苏）В.Н.勃拉涅茨，И.П.什梅格列夫斯基著；梁振和译</w:t>
      </w:r>
    </w:p>
    <w:p>
      <w:r>
        <w:t>出版社：北京：国防工业出版社</w:t>
      </w:r>
    </w:p>
    <w:p>
      <w:r>
        <w:t>出版日期：1977.08</w:t>
      </w:r>
    </w:p>
    <w:p>
      <w:r>
        <w:t>总页数：262</w:t>
      </w:r>
    </w:p>
    <w:p>
      <w:r>
        <w:t>更多请访问教客网: www.jiaokey.com</w:t>
      </w:r>
    </w:p>
    <w:p>
      <w:r>
        <w:t>四元数在刚体定位问题中的应用 评论地址：https://www.jiaokey.com/book/detail/11072274.html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