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书名：早期欧洲现代资本主义的形成过程</w:t>
      </w:r>
    </w:p>
    <w:p>
      <w:r>
        <w:t>作者：罗伯特·杜普莱西斯著；朱智强等译</w:t>
      </w:r>
    </w:p>
    <w:p>
      <w:r>
        <w:t>出版社：沈阳：辽宁教育出版社</w:t>
      </w:r>
    </w:p>
    <w:p>
      <w:r>
        <w:t>出版日期：2001.09</w:t>
      </w:r>
    </w:p>
    <w:p>
      <w:r>
        <w:t>总页数：458</w:t>
      </w:r>
    </w:p>
    <w:p>
      <w:r>
        <w:t>更多请访问教客网: www.jiaokey.com</w:t>
      </w:r>
    </w:p>
    <w:p>
      <w:r>
        <w:t>早期欧洲现代资本主义的形成过程 评论地址：https://www.jiaokey.com/book/detail/10882108.html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