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书名：企业与人  学习“第一要素工作法”笔谈</w:t>
      </w:r>
    </w:p>
    <w:p>
      <w:r>
        <w:t>作者：湖北日报编辑部编</w:t>
      </w:r>
    </w:p>
    <w:p>
      <w:r>
        <w:t>出版社：武汉：湖北人民出版社</w:t>
      </w:r>
    </w:p>
    <w:p>
      <w:r>
        <w:t>出版日期：1991.09</w:t>
      </w:r>
    </w:p>
    <w:p>
      <w:r>
        <w:t>总页数：238</w:t>
      </w:r>
    </w:p>
    <w:p>
      <w:r>
        <w:t>更多请访问教客网: www.jiaokey.com</w:t>
      </w:r>
    </w:p>
    <w:p>
      <w:r>
        <w:t>企业与人  学习“第一要素工作法”笔谈 评论地址：https://www.jiaokey.com/book/detail/10784284.html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