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群体与团队沟通</w:t>
      </w:r>
    </w:p>
    <w:p>
      <w:r>
        <w:rPr>
          <w:rFonts w:ascii="宋体" w:hAnsi="宋体" w:eastAsia="宋体"/>
          <w:sz w:val="24"/>
        </w:rPr>
        <w:t>D.）著  冯云霞  是文如  笪鸿安译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群体与团队沟通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D.）著  冯云霞  是文如  笪鸿安译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本书出售、求购地址：https://www.jiaokey.com/book/detail/10470788.html</w:t>
      </w:r>
    </w:p>
    <w:p>
      <w:r>
        <w:t>更多相关图书推荐：https://www.jiaokey.com</w:t>
      </w:r>
    </w:p>
    <w:p>
      <w:r>
        <w:t>D.）著  冯云霞  是文如  笪鸿安译 其他作品：https://www.jiaokey.com/tag/D.）著  冯云霞  是文如  笪鸿安译.html</w:t>
      </w:r>
    </w:p>
    <w:p>
      <w:r>
        <w:t>机械工业出版社 出版图书：https://www.jiaokey.com/tag/机械工业出版社.html</w:t>
      </w:r>
    </w:p>
    <w:p>
      <w:r>
        <w:t>关键词搜索：https://www.jiaokey.com/tag/群体与团队沟通.html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