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书名：国际法案例教程</w:t>
      </w:r>
    </w:p>
    <w:p>
      <w:r>
        <w:t>作者：梁淑英主编；马呈元等撰</w:t>
      </w:r>
    </w:p>
    <w:p>
      <w:r>
        <w:t>出版社：北京：知识产权出版社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国际法案例教程 评论地址：https://www.jiaokey.com/book/detail/10425751.html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