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书名：锻炼脊柱防百病  21世纪健康新观点</w:t>
      </w:r>
    </w:p>
    <w:p>
      <w:r>
        <w:t>作者：延方，庭彬编著</w:t>
      </w:r>
    </w:p>
    <w:p>
      <w:r>
        <w:t>出版社：北京：人民体育出版社</w:t>
      </w:r>
    </w:p>
    <w:p>
      <w:r>
        <w:t>出版日期：1999.01</w:t>
      </w:r>
    </w:p>
    <w:p>
      <w:r>
        <w:t>总页数：250</w:t>
      </w:r>
    </w:p>
    <w:p>
      <w:r>
        <w:t>更多请访问教客网: www.jiaokey.com</w:t>
      </w:r>
    </w:p>
    <w:p>
      <w:r>
        <w:t>锻炼脊柱防百病  21世纪健康新观点 评论地址：https://www.jiaokey.com/book/detail/10411337.html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