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书名：中国水兵在夏威夷</w:t>
      </w:r>
    </w:p>
    <w:p>
      <w:r>
        <w:t>作者：卢晓渤著；杨剑鸣责任编辑</w:t>
      </w:r>
    </w:p>
    <w:p>
      <w:r>
        <w:t>出版社：济南：济南出版社</w:t>
      </w:r>
    </w:p>
    <w:p>
      <w:r>
        <w:t>出版日期：1991.07</w:t>
      </w:r>
    </w:p>
    <w:p>
      <w:r>
        <w:t>总页数：213</w:t>
      </w:r>
    </w:p>
    <w:p>
      <w:r>
        <w:t>更多请访问教客网: www.jiaokey.com</w:t>
      </w:r>
    </w:p>
    <w:p>
      <w:r>
        <w:t>中国水兵在夏威夷 评论地址：https://www.jiaokey.com/book/detail/10335496.html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