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现代名家名作欣赏  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现代名家名作欣赏 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本书出售、求购地址：https://www.jiaokey.com/book/detail/10315988.html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关键词搜索：https://www.jiaokey.com/tag/现代名家名作欣赏  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