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哥伦比亚黑手党家族传</w:t>
      </w:r>
    </w:p>
    <w:p>
      <w:r>
        <w:rPr>
          <w:rFonts w:ascii="宋体" w:hAnsi="宋体" w:eastAsia="宋体"/>
          <w:sz w:val="24"/>
        </w:rPr>
        <w:t>阿鹏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哥伦比亚黑手党家族传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7531711575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犯罪集团-研究-哥伦比亚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美洲政治</w:t>
            </w:r>
          </w:p>
        </w:tc>
      </w:tr>
    </w:tbl>
    <w:p/>
    <w:p>
      <w:r>
        <w:t>本书出售、求购地址：https://www.jiaokey.com/book/detail/10284565.html</w:t>
      </w:r>
    </w:p>
    <w:p>
      <w:r>
        <w:t>更多美洲政治图书推荐：https://www.jiaokey.com</w:t>
      </w:r>
    </w:p>
    <w:p>
      <w:r>
        <w:t>阿鹏 其他作品：https://www.jiaokey.com/tag/阿鹏.html</w:t>
      </w:r>
    </w:p>
    <w:p>
      <w:r>
        <w:t>北京文艺出版社 出版图书：https://www.jiaokey.com/tag/北京文艺出版社.html</w:t>
      </w:r>
    </w:p>
    <w:p>
      <w:r>
        <w:t>关键词搜索：https://www.jiaokey.com/tag/犯罪集团-研究-哥伦比亚.html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