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 高级程序设计</w:t>
      </w:r>
    </w:p>
    <w:p>
      <w:r>
        <w:t>作者：（美）L·斯特林，（美）E·夏皮罗著；刘家Quan，邓 佑译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总页数：285</w:t>
      </w:r>
    </w:p>
    <w:p>
      <w:r>
        <w:t>更多请访问教客网: www.jiaokey.com</w:t>
      </w:r>
    </w:p>
    <w:p>
      <w:r>
        <w:t>Prolog 高级程序设计 评论地址：https://www.jiaokey.com/book/detail/10279882.html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