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  案例选编</w:t>
      </w:r>
    </w:p>
    <w:p>
      <w:r>
        <w:t>作者：刘法汉</w:t>
      </w:r>
    </w:p>
    <w:p>
      <w:r>
        <w:t>出版社：全国领导科学师资研讨班</w:t>
      </w:r>
    </w:p>
    <w:p>
      <w:r>
        <w:t>出版日期：1988.05</w:t>
      </w:r>
    </w:p>
    <w:p>
      <w:r>
        <w:t>总页数：121</w:t>
      </w:r>
    </w:p>
    <w:p>
      <w:r>
        <w:t>更多请访问教客网: www.jiaokey.com</w:t>
      </w:r>
    </w:p>
    <w:p>
      <w:r>
        <w:t>领导科学  案例选编 评论地址：https://www.jiaokey.com/book/detail/10272027.html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