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为完全实现《农村提纲》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为完全实现《农村提纲》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本书出售、求购地址：https://www.jiaokey.com/book/detail/10260297.html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  为完全实现《农村提纲》.html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