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回忆录-天津人民广播事业四十五周年  1949-1994</w:t>
      </w:r>
    </w:p>
    <w:p>
      <w:r>
        <w:rPr>
          <w:rFonts w:ascii="宋体" w:hAnsi="宋体" w:eastAsia="宋体"/>
          <w:sz w:val="24"/>
        </w:rPr>
        <w:t>王云，耿志云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回忆录-天津人民广播事业四十五周年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王云，耿志云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本书出售、求购地址：https://www.jiaokey.com/book/detail/10166432.html</w:t>
      </w:r>
    </w:p>
    <w:p>
      <w:r>
        <w:t>更多相关图书推荐：https://www.jiaokey.com</w:t>
      </w:r>
    </w:p>
    <w:p>
      <w:r>
        <w:t>王云，耿志云 其他作品：https://www.jiaokey.com/tag/王云，耿志云.html</w:t>
      </w:r>
    </w:p>
    <w:p>
      <w:r>
        <w:t>天津市广播电视局 出版图书：https://www.jiaokey.com/tag/天津市广播电视局.html</w:t>
      </w:r>
    </w:p>
    <w:p>
      <w:r>
        <w:t>关键词搜索：https://www.jiaokey.com/tag/回忆录-天津人民广播事业四十五周年  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